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–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11:25; 12:40;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15:14;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15:13;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16:25; 17:40;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