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обход г. Симферополя на участке 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"Мирное-Дубки"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