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Котельники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"Авторечвокзал г. Звенигово", Республика Марий Эл, г. Звенигово, ул. Ленина, д. 106а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Волжск, Республика Марий Эл, г. Волжск, ул. Ленина,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"Кокшайск - Красногорский" 88 ОП Р3 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"Звенигово - Шелангер-Морки" 88 ОП Р3 88К-012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Охотина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"Звенигово Помары" 88 ОП Р3 88К-013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Копцева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Помары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Помары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Помары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"Йошкар-Ола-Зеленодольск"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"Волжск-Часовенная" 88ОП Р3 88К-031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Помарское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Прохорова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Матюшенко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Прохорова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Помарское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"Йошкар-Ола-Зеленодольск"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Болотникова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Габдуллы Тукая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Габдуллы Тукая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"Йошкар-Ола-Зеленодольск"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Помарское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Прохорова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Матюшенко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Матюшенко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Прохорова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Помарское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"Волжск-Часовенная" 88ОП Р3 88К-031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"Йошкар-Ола-Зеленодольск"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"Кокшайск-Красногорский" 88ОП Р3 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10:00; 19:00; 19:45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05:45; 06:25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05:30; 06:10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07:30; 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07:15; 07:55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22:00; 09:25; 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15:45; 16:15; 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17:10; 17:40; 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16:55; 17:25; 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18:50; 19:20; 19:40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18:40; 19:10; 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05:30; 06:00; 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