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013E20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B6816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D49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73D4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3D49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2019-12-25T10:09:00Z</dcterms:modified>
</cp:coreProperties>
</file>