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27.08.2019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03-06/6654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Краснодар — г. Евпатория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582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582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Славянский автовокзал, Краснодарский край, г. Славянск-на-Кубани, ул. Ковтюха, д. 120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Керчь, Республика Крым, г. Керчь, ул. Маршала Еременко, д. 30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Феодосия, г. Феодосия, ул. Энгельса,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Симферополь, Республика Крым, г. Симферополь, ул. Киевская/Фрунзе, д. 4/45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Евпатория, Республика Крым, г. Евпатория, ул. Интернациональная, д. 124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Краснодар-Темрюк-х.Белый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х. Трудобеликовский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Ковтюха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Отдельская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Ковтюха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Краснодар-Темрюк-х.Белый 03-К-579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Ерёменко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Граница с Украиной-Джанкой-Феодосия-Керчь 35А-001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И.Федько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Насыпная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Симферополь-Феодосия 35К-003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Восточный обход г. Симферополя 35К-023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Восточный обход г. Симферополя 35К-023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Красноперекопск-Симферополь 35К-001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Симферополь-Евпатория 35К-004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Новосёловское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Эскадронная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2-й Гвардейской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Короленко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Короленко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2-й Гвардейской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Эскадронная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Новосёловское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Симферополь-Евпатория 35К-004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Красноперекопск-Симферополь 35К-001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Восточный обход г. Симферополя 35К-023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Восточный обход г. Симферополя 35К-023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Симферополь-Феодосия 35К-003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Насыпная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И.Федько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Граница с Украиной-Джанкой-Феодосия-Керчь 35А-001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Ерёменко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Краснодар-Темрюк-х.Белый 03-К-579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Оранжерейная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